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75" w:rsidRPr="00EF66B6" w:rsidRDefault="008E7475" w:rsidP="008E7475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1476375" cy="866775"/>
            <wp:effectExtent l="19050" t="0" r="9525" b="0"/>
            <wp:docPr id="1" name="Picture 1" descr="NDFM LOGO (Final Cropp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FM LOGO (Final Cropped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F66B6">
        <w:rPr>
          <w:rFonts w:ascii="Bookman Old Style" w:hAnsi="Bookman Old Style"/>
          <w:b/>
          <w:i/>
          <w:color w:val="A50021"/>
          <w:sz w:val="52"/>
          <w:szCs w:val="52"/>
          <w:u w:val="single"/>
        </w:rPr>
        <w:t>HALL OF FAME</w:t>
      </w:r>
      <w:r w:rsidRPr="00EF66B6">
        <w:rPr>
          <w:rFonts w:ascii="Bookman Old Style" w:hAnsi="Bookman Old Style"/>
          <w:b/>
          <w:i/>
          <w:sz w:val="52"/>
          <w:szCs w:val="52"/>
        </w:rPr>
        <w:t xml:space="preserve"> </w:t>
      </w:r>
    </w:p>
    <w:p w:rsidR="008E7475" w:rsidRDefault="008E7475" w:rsidP="008E7475">
      <w:pPr>
        <w:rPr>
          <w:rFonts w:ascii="Bookman Old Style" w:hAnsi="Bookman Old Style"/>
          <w:b/>
          <w:i/>
          <w:color w:val="9B8657"/>
          <w:sz w:val="18"/>
          <w:szCs w:val="18"/>
        </w:rPr>
      </w:pPr>
      <w:r>
        <w:rPr>
          <w:rFonts w:ascii="Bookman Old Style" w:hAnsi="Bookman Old Style"/>
          <w:b/>
          <w:i/>
          <w:color w:val="9B8657"/>
          <w:sz w:val="18"/>
          <w:szCs w:val="18"/>
        </w:rPr>
        <w:t xml:space="preserve"> 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52 North Main Street</w:t>
          </w:r>
        </w:smartTag>
      </w:smartTag>
    </w:p>
    <w:p w:rsidR="008E7475" w:rsidRPr="00621912" w:rsidRDefault="008E7475" w:rsidP="008E7475">
      <w:pPr>
        <w:rPr>
          <w:rFonts w:ascii="Bookman Old Style" w:hAnsi="Bookman Old Style"/>
          <w:b/>
          <w:i/>
          <w:color w:val="9B8657"/>
          <w:sz w:val="18"/>
          <w:szCs w:val="18"/>
        </w:rPr>
      </w:pPr>
      <w:r>
        <w:rPr>
          <w:rFonts w:ascii="Bookman Old Style" w:hAnsi="Bookman Old Style"/>
          <w:b/>
          <w:i/>
          <w:color w:val="9B8657"/>
          <w:sz w:val="18"/>
          <w:szCs w:val="18"/>
        </w:rPr>
        <w:t xml:space="preserve">       </w:t>
      </w:r>
      <w:smartTag w:uri="urn:schemas-microsoft-com:office:smarttags" w:element="address">
        <w:smartTag w:uri="urn:schemas-microsoft-com:office:smarttags" w:element="Street">
          <w:r w:rsidRPr="00621912"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P.O. Box</w:t>
          </w:r>
        </w:smartTag>
        <w:r w:rsidRPr="00621912">
          <w:rPr>
            <w:rFonts w:ascii="Bookman Old Style" w:hAnsi="Bookman Old Style"/>
            <w:b/>
            <w:i/>
            <w:color w:val="9B8657"/>
            <w:sz w:val="18"/>
            <w:szCs w:val="18"/>
          </w:rPr>
          <w:t xml:space="preserve"> 1</w:t>
        </w:r>
        <w:r>
          <w:rPr>
            <w:rFonts w:ascii="Bookman Old Style" w:hAnsi="Bookman Old Style"/>
            <w:b/>
            <w:i/>
            <w:color w:val="9B8657"/>
            <w:sz w:val="18"/>
            <w:szCs w:val="18"/>
          </w:rPr>
          <w:t>000</w:t>
        </w:r>
      </w:smartTag>
    </w:p>
    <w:p w:rsidR="008E7475" w:rsidRDefault="008E7475" w:rsidP="008E7475">
      <w:pPr>
        <w:rPr>
          <w:rFonts w:ascii="Bookman Old Style" w:hAnsi="Bookman Old Style"/>
          <w:b/>
          <w:i/>
          <w:color w:val="9B8657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621912"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Garrison</w:t>
          </w:r>
        </w:smartTag>
        <w:r w:rsidRPr="00621912">
          <w:rPr>
            <w:rFonts w:ascii="Bookman Old Style" w:hAnsi="Bookman Old Style"/>
            <w:b/>
            <w:i/>
            <w:color w:val="9B8657"/>
            <w:sz w:val="18"/>
            <w:szCs w:val="18"/>
          </w:rPr>
          <w:t xml:space="preserve">, </w:t>
        </w:r>
        <w:smartTag w:uri="urn:schemas-microsoft-com:office:smarttags" w:element="State">
          <w:r w:rsidRPr="00621912"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ND</w:t>
          </w:r>
        </w:smartTag>
        <w:r w:rsidRPr="00621912">
          <w:rPr>
            <w:rFonts w:ascii="Bookman Old Style" w:hAnsi="Bookman Old Style"/>
            <w:b/>
            <w:i/>
            <w:color w:val="9B8657"/>
            <w:sz w:val="18"/>
            <w:szCs w:val="18"/>
          </w:rPr>
          <w:t xml:space="preserve"> </w:t>
        </w:r>
        <w:smartTag w:uri="urn:schemas-microsoft-com:office:smarttags" w:element="PostalCode">
          <w:r w:rsidRPr="00621912"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5854</w:t>
          </w:r>
          <w:r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0-1000</w:t>
          </w:r>
        </w:smartTag>
      </w:smartTag>
    </w:p>
    <w:p w:rsidR="008E7475" w:rsidRPr="00621912" w:rsidRDefault="008E7475" w:rsidP="008E7475">
      <w:pPr>
        <w:rPr>
          <w:rFonts w:ascii="Bookman Old Style" w:hAnsi="Bookman Old Style"/>
          <w:b/>
          <w:i/>
          <w:color w:val="9B8657"/>
        </w:rPr>
      </w:pPr>
      <w:r>
        <w:rPr>
          <w:rFonts w:ascii="Bookman Old Style" w:hAnsi="Bookman Old Style"/>
          <w:b/>
          <w:i/>
          <w:color w:val="9B8657"/>
          <w:sz w:val="18"/>
          <w:szCs w:val="18"/>
        </w:rPr>
        <w:t xml:space="preserve">      www.ndfm.org</w:t>
      </w:r>
    </w:p>
    <w:p w:rsidR="008E7475" w:rsidRDefault="008E7475" w:rsidP="008E7475"/>
    <w:p w:rsidR="008E7475" w:rsidRPr="0057683D" w:rsidRDefault="008E7475" w:rsidP="008E7475">
      <w:pPr>
        <w:rPr>
          <w:rFonts w:ascii="Bookman Old Style" w:hAnsi="Bookman Old Style"/>
          <w:b/>
          <w:sz w:val="28"/>
          <w:szCs w:val="28"/>
          <w:u w:val="single"/>
        </w:rPr>
      </w:pPr>
      <w:r w:rsidRPr="0057683D">
        <w:rPr>
          <w:rFonts w:ascii="Bookman Old Style" w:hAnsi="Bookman Old Style"/>
          <w:b/>
          <w:sz w:val="28"/>
          <w:szCs w:val="28"/>
          <w:u w:val="single"/>
        </w:rPr>
        <w:t>OVERVIEW</w:t>
      </w:r>
      <w:r w:rsidRPr="008312FB">
        <w:rPr>
          <w:rFonts w:ascii="Bookman Old Style" w:hAnsi="Bookman Old Style"/>
          <w:b/>
          <w:sz w:val="28"/>
          <w:szCs w:val="28"/>
        </w:rPr>
        <w:t>:</w:t>
      </w:r>
    </w:p>
    <w:p w:rsidR="008E7475" w:rsidRPr="00D456FC" w:rsidRDefault="008E7475" w:rsidP="008E7475">
      <w:pPr>
        <w:rPr>
          <w:rFonts w:ascii="Bookman Old Style" w:hAnsi="Bookman Old Style"/>
          <w:sz w:val="16"/>
          <w:szCs w:val="16"/>
        </w:rPr>
      </w:pPr>
    </w:p>
    <w:p w:rsidR="008E7475" w:rsidRPr="00EF66B6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Induction into the Hall of Fame is conferred upon outstanding individuals whose contributions to and leadership of the fire service within the State of North Dakota have been a milestone in the development of those services; whose actions have served not just their community, but have contributed significantly to the fire service statewide or national</w:t>
      </w:r>
      <w:r>
        <w:rPr>
          <w:rFonts w:ascii="Bookman Old Style" w:hAnsi="Bookman Old Style"/>
        </w:rPr>
        <w:t>ly</w:t>
      </w:r>
      <w:r w:rsidRPr="00EF66B6">
        <w:rPr>
          <w:rFonts w:ascii="Bookman Old Style" w:hAnsi="Bookman Old Style"/>
        </w:rPr>
        <w:t xml:space="preserve">; and whose leadership and accomplishments in these areas are widely recognized and respected in the North Dakota fire service.  </w:t>
      </w:r>
    </w:p>
    <w:p w:rsidR="008E7475" w:rsidRPr="00EF66B6" w:rsidRDefault="008E7475" w:rsidP="008E7475">
      <w:pPr>
        <w:rPr>
          <w:rFonts w:ascii="Bookman Old Style" w:hAnsi="Bookman Old Style"/>
        </w:rPr>
      </w:pPr>
    </w:p>
    <w:p w:rsidR="008E7475" w:rsidRPr="0057683D" w:rsidRDefault="008E7475" w:rsidP="008E7475">
      <w:pPr>
        <w:rPr>
          <w:rFonts w:ascii="Bookman Old Style" w:hAnsi="Bookman Old Style"/>
          <w:b/>
          <w:sz w:val="28"/>
          <w:szCs w:val="28"/>
          <w:u w:val="single"/>
        </w:rPr>
      </w:pPr>
      <w:r w:rsidRPr="0057683D">
        <w:rPr>
          <w:rFonts w:ascii="Bookman Old Style" w:hAnsi="Bookman Old Style"/>
          <w:b/>
          <w:sz w:val="28"/>
          <w:szCs w:val="28"/>
          <w:u w:val="single"/>
        </w:rPr>
        <w:t>NOMINAT</w:t>
      </w:r>
      <w:r>
        <w:rPr>
          <w:rFonts w:ascii="Bookman Old Style" w:hAnsi="Bookman Old Style"/>
          <w:b/>
          <w:sz w:val="28"/>
          <w:szCs w:val="28"/>
          <w:u w:val="single"/>
        </w:rPr>
        <w:t>ORS</w:t>
      </w:r>
      <w:r w:rsidRPr="008312FB">
        <w:rPr>
          <w:rFonts w:ascii="Bookman Old Style" w:hAnsi="Bookman Old Style"/>
          <w:b/>
          <w:sz w:val="28"/>
          <w:szCs w:val="28"/>
        </w:rPr>
        <w:t>:</w:t>
      </w:r>
    </w:p>
    <w:p w:rsidR="008E7475" w:rsidRPr="00D456FC" w:rsidRDefault="008E7475" w:rsidP="008E7475">
      <w:pPr>
        <w:rPr>
          <w:rFonts w:ascii="Bookman Old Style" w:hAnsi="Bookman Old Style"/>
          <w:sz w:val="16"/>
          <w:szCs w:val="16"/>
        </w:rPr>
      </w:pPr>
    </w:p>
    <w:p w:rsidR="008E7475" w:rsidRPr="00EF66B6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Individuals must be nominated by one of the following:</w:t>
      </w:r>
    </w:p>
    <w:p w:rsidR="008E7475" w:rsidRPr="00EF66B6" w:rsidRDefault="008E7475" w:rsidP="008E7475">
      <w:pPr>
        <w:numPr>
          <w:ilvl w:val="0"/>
          <w:numId w:val="1"/>
        </w:num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Any mayor, city manager, county commissioner or township trustee</w:t>
      </w:r>
    </w:p>
    <w:p w:rsidR="008E7475" w:rsidRPr="00EF66B6" w:rsidRDefault="008E7475" w:rsidP="008E7475">
      <w:pPr>
        <w:numPr>
          <w:ilvl w:val="0"/>
          <w:numId w:val="1"/>
        </w:num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Any member of the career or volunteer fire service</w:t>
      </w:r>
    </w:p>
    <w:p w:rsidR="008E7475" w:rsidRPr="00EF66B6" w:rsidRDefault="008E7475" w:rsidP="008E7475">
      <w:pPr>
        <w:numPr>
          <w:ilvl w:val="0"/>
          <w:numId w:val="1"/>
        </w:num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Any retired member of the career or volunteer fire service</w:t>
      </w:r>
    </w:p>
    <w:p w:rsidR="008E7475" w:rsidRPr="00EF66B6" w:rsidRDefault="008E7475" w:rsidP="008E7475">
      <w:pPr>
        <w:numPr>
          <w:ilvl w:val="0"/>
          <w:numId w:val="1"/>
        </w:num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 xml:space="preserve">Any fire association organization </w:t>
      </w:r>
      <w:r>
        <w:rPr>
          <w:rFonts w:ascii="Bookman Old Style" w:hAnsi="Bookman Old Style"/>
        </w:rPr>
        <w:t>in</w:t>
      </w:r>
      <w:r w:rsidRPr="00EF66B6">
        <w:rPr>
          <w:rFonts w:ascii="Bookman Old Style" w:hAnsi="Bookman Old Style"/>
        </w:rPr>
        <w:t xml:space="preserve"> the State of North Dakota</w:t>
      </w:r>
    </w:p>
    <w:p w:rsidR="008E7475" w:rsidRPr="00EF66B6" w:rsidRDefault="008E7475" w:rsidP="008E7475">
      <w:pPr>
        <w:numPr>
          <w:ilvl w:val="0"/>
          <w:numId w:val="1"/>
        </w:num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 xml:space="preserve">Any fraternal fire service organization </w:t>
      </w:r>
      <w:r>
        <w:rPr>
          <w:rFonts w:ascii="Bookman Old Style" w:hAnsi="Bookman Old Style"/>
        </w:rPr>
        <w:t>in</w:t>
      </w:r>
      <w:r w:rsidRPr="00EF66B6">
        <w:rPr>
          <w:rFonts w:ascii="Bookman Old Style" w:hAnsi="Bookman Old Style"/>
        </w:rPr>
        <w:t xml:space="preserve"> the State of North Dakota</w:t>
      </w:r>
    </w:p>
    <w:p w:rsidR="008E7475" w:rsidRPr="00EF66B6" w:rsidRDefault="008E7475" w:rsidP="008E7475">
      <w:pPr>
        <w:numPr>
          <w:ilvl w:val="0"/>
          <w:numId w:val="1"/>
        </w:num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Any president or chief executive of any fire service equipment or fire service related industry in the State of North Dakota</w:t>
      </w:r>
    </w:p>
    <w:p w:rsidR="008E7475" w:rsidRDefault="008E7475" w:rsidP="008E7475">
      <w:pPr>
        <w:rPr>
          <w:rFonts w:ascii="Bookman Old Style" w:hAnsi="Bookman Old Style"/>
        </w:rPr>
      </w:pPr>
    </w:p>
    <w:p w:rsidR="008E7475" w:rsidRPr="0057683D" w:rsidRDefault="008E7475" w:rsidP="008E7475">
      <w:pPr>
        <w:rPr>
          <w:rFonts w:ascii="Bookman Old Style" w:hAnsi="Bookman Old Style"/>
          <w:b/>
          <w:sz w:val="28"/>
          <w:szCs w:val="28"/>
          <w:u w:val="single"/>
        </w:rPr>
      </w:pPr>
      <w:r w:rsidRPr="0057683D">
        <w:rPr>
          <w:rFonts w:ascii="Bookman Old Style" w:hAnsi="Bookman Old Style"/>
          <w:b/>
          <w:sz w:val="28"/>
          <w:szCs w:val="28"/>
          <w:u w:val="single"/>
        </w:rPr>
        <w:t>NOMINAT</w:t>
      </w:r>
      <w:r>
        <w:rPr>
          <w:rFonts w:ascii="Bookman Old Style" w:hAnsi="Bookman Old Style"/>
          <w:b/>
          <w:sz w:val="28"/>
          <w:szCs w:val="28"/>
          <w:u w:val="single"/>
        </w:rPr>
        <w:t>ION PROCEDURES</w:t>
      </w:r>
      <w:r w:rsidRPr="008312FB">
        <w:rPr>
          <w:rFonts w:ascii="Bookman Old Style" w:hAnsi="Bookman Old Style"/>
          <w:b/>
          <w:sz w:val="28"/>
          <w:szCs w:val="28"/>
        </w:rPr>
        <w:t>:</w:t>
      </w:r>
    </w:p>
    <w:p w:rsidR="008E7475" w:rsidRPr="00D456FC" w:rsidRDefault="008E7475" w:rsidP="008E7475">
      <w:pPr>
        <w:rPr>
          <w:rFonts w:ascii="Bookman Old Style" w:hAnsi="Bookman Old Style"/>
          <w:sz w:val="16"/>
          <w:szCs w:val="16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A nomination transmittal form is provided by the N</w:t>
      </w:r>
      <w:r>
        <w:rPr>
          <w:rFonts w:ascii="Bookman Old Style" w:hAnsi="Bookman Old Style"/>
        </w:rPr>
        <w:t xml:space="preserve">orth </w:t>
      </w:r>
      <w:r w:rsidRPr="00EF66B6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akota</w:t>
      </w:r>
      <w:r w:rsidRPr="00EF66B6">
        <w:rPr>
          <w:rFonts w:ascii="Bookman Old Style" w:hAnsi="Bookman Old Style"/>
        </w:rPr>
        <w:t xml:space="preserve"> Firefighter</w:t>
      </w:r>
      <w:r>
        <w:rPr>
          <w:rFonts w:ascii="Bookman Old Style" w:hAnsi="Bookman Old Style"/>
        </w:rPr>
        <w:t>’</w:t>
      </w:r>
      <w:r w:rsidRPr="00EF66B6">
        <w:rPr>
          <w:rFonts w:ascii="Bookman Old Style" w:hAnsi="Bookman Old Style"/>
        </w:rPr>
        <w:t xml:space="preserve">s Museum to serve as a cover and guideline for the submission of nominations.  </w:t>
      </w:r>
    </w:p>
    <w:p w:rsidR="008E7475" w:rsidRPr="0039389F" w:rsidRDefault="008E7475" w:rsidP="008E7475">
      <w:pPr>
        <w:rPr>
          <w:rFonts w:ascii="Bookman Old Style" w:hAnsi="Bookman Old Style"/>
          <w:sz w:val="8"/>
          <w:szCs w:val="8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 xml:space="preserve">The nominations must include a narrative statement by the nominator detailing the role the individual has played in the North Dakota fire services and why the nominated individual is worthy of receiving the award.  </w:t>
      </w:r>
    </w:p>
    <w:p w:rsidR="008E7475" w:rsidRPr="0039389F" w:rsidRDefault="008E7475" w:rsidP="008E7475">
      <w:pPr>
        <w:rPr>
          <w:rFonts w:ascii="Bookman Old Style" w:hAnsi="Bookman Old Style"/>
          <w:sz w:val="12"/>
          <w:szCs w:val="12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The nomination must also include adequate supporting documents to substantiate the accomplishments and contributions of the individual.  These may include news articles, information on awards and citations received during his</w:t>
      </w:r>
      <w:r>
        <w:rPr>
          <w:rFonts w:ascii="Bookman Old Style" w:hAnsi="Bookman Old Style"/>
        </w:rPr>
        <w:t xml:space="preserve"> or </w:t>
      </w:r>
      <w:r w:rsidRPr="00EF66B6">
        <w:rPr>
          <w:rFonts w:ascii="Bookman Old Style" w:hAnsi="Bookman Old Style"/>
        </w:rPr>
        <w:t>her career, previous letters of commendation</w:t>
      </w:r>
      <w:r>
        <w:rPr>
          <w:rFonts w:ascii="Bookman Old Style" w:hAnsi="Bookman Old Style"/>
        </w:rPr>
        <w:t>,</w:t>
      </w:r>
      <w:r w:rsidRPr="00EF66B6">
        <w:rPr>
          <w:rFonts w:ascii="Bookman Old Style" w:hAnsi="Bookman Old Style"/>
        </w:rPr>
        <w:t xml:space="preserve"> and letters from individuals or organizations other than the nominator supporting the nomination.  </w:t>
      </w:r>
    </w:p>
    <w:p w:rsidR="008E7475" w:rsidRPr="0039389F" w:rsidRDefault="008E7475" w:rsidP="008E7475">
      <w:pPr>
        <w:rPr>
          <w:rFonts w:ascii="Bookman Old Style" w:hAnsi="Bookman Old Style"/>
          <w:sz w:val="12"/>
          <w:szCs w:val="12"/>
        </w:rPr>
      </w:pPr>
    </w:p>
    <w:p w:rsidR="008E7475" w:rsidRPr="00EF66B6" w:rsidRDefault="008E7475" w:rsidP="008E74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EF66B6">
        <w:rPr>
          <w:rFonts w:ascii="Bookman Old Style" w:hAnsi="Bookman Old Style"/>
        </w:rPr>
        <w:t xml:space="preserve"> photograph of the nominee</w:t>
      </w:r>
      <w:r>
        <w:rPr>
          <w:rFonts w:ascii="Bookman Old Style" w:hAnsi="Bookman Old Style"/>
        </w:rPr>
        <w:t xml:space="preserve"> must be included</w:t>
      </w:r>
      <w:r w:rsidRPr="00EF66B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They should be head and shoulders and at least 2” by 2 ½” in size.</w:t>
      </w:r>
    </w:p>
    <w:p w:rsidR="008E7475" w:rsidRPr="0039389F" w:rsidRDefault="008E7475" w:rsidP="008E7475">
      <w:pPr>
        <w:rPr>
          <w:rFonts w:ascii="Bookman Old Style" w:hAnsi="Bookman Old Style"/>
          <w:sz w:val="12"/>
          <w:szCs w:val="12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4636A2">
        <w:rPr>
          <w:rFonts w:ascii="Bookman Old Style" w:hAnsi="Bookman Old Style"/>
        </w:rPr>
        <w:t xml:space="preserve">The total nomination submission should be typewritten and may not exceed twenty (20) 8 ½” </w:t>
      </w:r>
      <w:r>
        <w:rPr>
          <w:rFonts w:ascii="Bookman Old Style" w:hAnsi="Bookman Old Style"/>
        </w:rPr>
        <w:t>by</w:t>
      </w:r>
      <w:r w:rsidRPr="004636A2">
        <w:rPr>
          <w:rFonts w:ascii="Bookman Old Style" w:hAnsi="Bookman Old Style"/>
        </w:rPr>
        <w:t xml:space="preserve"> 11” pages of one sided material or ten (10) pages of two sided. </w:t>
      </w:r>
    </w:p>
    <w:p w:rsidR="008E7475" w:rsidRPr="004636A2" w:rsidRDefault="008E7475" w:rsidP="008E7475">
      <w:pPr>
        <w:rPr>
          <w:rFonts w:ascii="Bookman Old Style" w:hAnsi="Bookman Old Style"/>
        </w:rPr>
      </w:pPr>
      <w:r w:rsidRPr="004636A2">
        <w:rPr>
          <w:rFonts w:ascii="Bookman Old Style" w:hAnsi="Bookman Old Style"/>
        </w:rPr>
        <w:t xml:space="preserve"> </w:t>
      </w:r>
    </w:p>
    <w:p w:rsidR="008E7475" w:rsidRPr="00EF66B6" w:rsidRDefault="008E7475" w:rsidP="008E747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N</w:t>
      </w:r>
      <w:r w:rsidRPr="00EF66B6">
        <w:rPr>
          <w:rFonts w:ascii="Bookman Old Style" w:hAnsi="Bookman Old Style"/>
          <w:b/>
        </w:rPr>
        <w:t xml:space="preserve">ominations </w:t>
      </w:r>
      <w:r>
        <w:rPr>
          <w:rFonts w:ascii="Bookman Old Style" w:hAnsi="Bookman Old Style"/>
          <w:b/>
        </w:rPr>
        <w:t xml:space="preserve">must be mailed to the address above and be </w:t>
      </w:r>
      <w:r w:rsidRPr="00EF66B6">
        <w:rPr>
          <w:rFonts w:ascii="Bookman Old Style" w:hAnsi="Bookman Old Style"/>
          <w:b/>
        </w:rPr>
        <w:t xml:space="preserve">received </w:t>
      </w:r>
      <w:r>
        <w:rPr>
          <w:rFonts w:ascii="Bookman Old Style" w:hAnsi="Bookman Old Style"/>
          <w:b/>
        </w:rPr>
        <w:t>no later than</w:t>
      </w:r>
      <w:r w:rsidRPr="00EF66B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July 31st to be considered for that year’s award(s).</w:t>
      </w:r>
      <w:r w:rsidRPr="00E465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All Nomination materials submitted are the property of the </w:t>
      </w:r>
      <w:smartTag w:uri="urn:schemas-microsoft-com:office:smarttags" w:element="place">
        <w:r>
          <w:rPr>
            <w:rFonts w:ascii="Bookman Old Style" w:hAnsi="Bookman Old Style"/>
            <w:b/>
          </w:rPr>
          <w:t>North Dakota</w:t>
        </w:r>
      </w:smartTag>
      <w:r>
        <w:rPr>
          <w:rFonts w:ascii="Bookman Old Style" w:hAnsi="Bookman Old Style"/>
          <w:b/>
        </w:rPr>
        <w:t xml:space="preserve"> Firefighter’s Museum.</w:t>
      </w:r>
    </w:p>
    <w:p w:rsidR="008E7475" w:rsidRPr="00EF66B6" w:rsidRDefault="008E7475" w:rsidP="008E7475">
      <w:pPr>
        <w:rPr>
          <w:rFonts w:ascii="Bookman Old Style" w:hAnsi="Bookman Old Style"/>
        </w:rPr>
      </w:pPr>
    </w:p>
    <w:p w:rsidR="008E7475" w:rsidRDefault="008E7475" w:rsidP="008E7475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8E7475" w:rsidRPr="004636A2" w:rsidRDefault="008E7475" w:rsidP="008E7475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SELECTION PROCESS</w:t>
      </w:r>
      <w:r w:rsidRPr="008312FB">
        <w:rPr>
          <w:rFonts w:ascii="Bookman Old Style" w:hAnsi="Bookman Old Style"/>
          <w:b/>
          <w:sz w:val="28"/>
          <w:szCs w:val="28"/>
        </w:rPr>
        <w:t>:</w:t>
      </w:r>
    </w:p>
    <w:p w:rsidR="008E7475" w:rsidRPr="00D456FC" w:rsidRDefault="008E7475" w:rsidP="008E7475">
      <w:pPr>
        <w:rPr>
          <w:rFonts w:ascii="Bookman Old Style" w:hAnsi="Bookman Old Style"/>
          <w:b/>
          <w:sz w:val="16"/>
          <w:szCs w:val="16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The N</w:t>
      </w:r>
      <w:r>
        <w:rPr>
          <w:rFonts w:ascii="Bookman Old Style" w:hAnsi="Bookman Old Style"/>
        </w:rPr>
        <w:t xml:space="preserve">orth </w:t>
      </w:r>
      <w:r w:rsidRPr="00EF66B6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akota</w:t>
      </w:r>
      <w:r w:rsidRPr="00EF66B6">
        <w:rPr>
          <w:rFonts w:ascii="Bookman Old Style" w:hAnsi="Bookman Old Style"/>
        </w:rPr>
        <w:t xml:space="preserve"> Firefighter</w:t>
      </w:r>
      <w:r>
        <w:rPr>
          <w:rFonts w:ascii="Bookman Old Style" w:hAnsi="Bookman Old Style"/>
        </w:rPr>
        <w:t>’</w:t>
      </w:r>
      <w:r w:rsidRPr="00EF66B6">
        <w:rPr>
          <w:rFonts w:ascii="Bookman Old Style" w:hAnsi="Bookman Old Style"/>
        </w:rPr>
        <w:t>s Museum Hall of Fame Selection Committee will serve as the selecti</w:t>
      </w:r>
      <w:r>
        <w:rPr>
          <w:rFonts w:ascii="Bookman Old Style" w:hAnsi="Bookman Old Style"/>
        </w:rPr>
        <w:t xml:space="preserve">ng body for the </w:t>
      </w:r>
      <w:r w:rsidRPr="00EF66B6">
        <w:rPr>
          <w:rFonts w:ascii="Bookman Old Style" w:hAnsi="Bookman Old Style"/>
        </w:rPr>
        <w:t>commi</w:t>
      </w:r>
      <w:r>
        <w:rPr>
          <w:rFonts w:ascii="Bookman Old Style" w:hAnsi="Bookman Old Style"/>
        </w:rPr>
        <w:t>ssioning</w:t>
      </w:r>
      <w:r w:rsidRPr="00EF66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of </w:t>
      </w:r>
      <w:r w:rsidRPr="00EF66B6">
        <w:rPr>
          <w:rFonts w:ascii="Bookman Old Style" w:hAnsi="Bookman Old Style"/>
        </w:rPr>
        <w:t xml:space="preserve">this award.  </w:t>
      </w:r>
    </w:p>
    <w:p w:rsidR="008E7475" w:rsidRPr="00D456FC" w:rsidRDefault="008E7475" w:rsidP="008E7475">
      <w:pPr>
        <w:rPr>
          <w:rFonts w:ascii="Bookman Old Style" w:hAnsi="Bookman Old Style"/>
          <w:sz w:val="12"/>
          <w:szCs w:val="12"/>
        </w:rPr>
      </w:pPr>
    </w:p>
    <w:p w:rsidR="008E7475" w:rsidRPr="00EF66B6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The committee will conve</w:t>
      </w:r>
      <w:r>
        <w:rPr>
          <w:rFonts w:ascii="Bookman Old Style" w:hAnsi="Bookman Old Style"/>
        </w:rPr>
        <w:t>ne during the month of August</w:t>
      </w:r>
      <w:r w:rsidRPr="00EF66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each year </w:t>
      </w:r>
      <w:r w:rsidRPr="00EF66B6">
        <w:rPr>
          <w:rFonts w:ascii="Bookman Old Style" w:hAnsi="Bookman Old Style"/>
        </w:rPr>
        <w:t>to consider all nominations submitted by the deadline.</w:t>
      </w:r>
    </w:p>
    <w:p w:rsidR="008E7475" w:rsidRPr="00D456FC" w:rsidRDefault="008E7475" w:rsidP="008E7475">
      <w:pPr>
        <w:rPr>
          <w:rFonts w:ascii="Bookman Old Style" w:hAnsi="Bookman Old Style"/>
          <w:sz w:val="12"/>
          <w:szCs w:val="12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The name of the individual</w:t>
      </w:r>
      <w:r>
        <w:rPr>
          <w:rFonts w:ascii="Bookman Old Style" w:hAnsi="Bookman Old Style"/>
        </w:rPr>
        <w:t>(s)</w:t>
      </w:r>
      <w:r w:rsidRPr="00EF66B6">
        <w:rPr>
          <w:rFonts w:ascii="Bookman Old Style" w:hAnsi="Bookman Old Style"/>
        </w:rPr>
        <w:t xml:space="preserve"> selected will be forwarded </w:t>
      </w:r>
      <w:r>
        <w:rPr>
          <w:rFonts w:ascii="Bookman Old Style" w:hAnsi="Bookman Old Style"/>
        </w:rPr>
        <w:t xml:space="preserve">by August 15th </w:t>
      </w:r>
      <w:r w:rsidRPr="00EF66B6">
        <w:rPr>
          <w:rFonts w:ascii="Bookman Old Style" w:hAnsi="Bookman Old Style"/>
        </w:rPr>
        <w:t>to the Museum</w:t>
      </w:r>
      <w:r>
        <w:rPr>
          <w:rFonts w:ascii="Bookman Old Style" w:hAnsi="Bookman Old Style"/>
        </w:rPr>
        <w:t>’s</w:t>
      </w:r>
      <w:r w:rsidRPr="00EF66B6">
        <w:rPr>
          <w:rFonts w:ascii="Bookman Old Style" w:hAnsi="Bookman Old Style"/>
        </w:rPr>
        <w:t xml:space="preserve"> Executive Board for </w:t>
      </w:r>
      <w:r>
        <w:rPr>
          <w:rFonts w:ascii="Bookman Old Style" w:hAnsi="Bookman Old Style"/>
        </w:rPr>
        <w:t>ratification and in preparation for the Award Ceremony during the Annual Banquet held in September of each year.</w:t>
      </w:r>
    </w:p>
    <w:p w:rsidR="008E7475" w:rsidRDefault="008E7475" w:rsidP="008E7475">
      <w:pPr>
        <w:rPr>
          <w:rFonts w:ascii="Bookman Old Style" w:hAnsi="Bookman Old Style"/>
        </w:rPr>
      </w:pPr>
    </w:p>
    <w:p w:rsidR="008E7475" w:rsidRPr="004636A2" w:rsidRDefault="008E7475" w:rsidP="008E7475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SELECTION CRITERIA</w:t>
      </w:r>
      <w:r w:rsidRPr="008312FB">
        <w:rPr>
          <w:rFonts w:ascii="Bookman Old Style" w:hAnsi="Bookman Old Style"/>
          <w:b/>
          <w:sz w:val="28"/>
          <w:szCs w:val="28"/>
        </w:rPr>
        <w:t>:</w:t>
      </w:r>
    </w:p>
    <w:p w:rsidR="008E7475" w:rsidRPr="00D456FC" w:rsidRDefault="008E7475" w:rsidP="008E7475">
      <w:pPr>
        <w:rPr>
          <w:rFonts w:ascii="Bookman Old Style" w:hAnsi="Bookman Old Style"/>
          <w:sz w:val="16"/>
          <w:szCs w:val="16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 xml:space="preserve">In making an award, the </w:t>
      </w:r>
      <w:r>
        <w:rPr>
          <w:rFonts w:ascii="Bookman Old Style" w:hAnsi="Bookman Old Style"/>
        </w:rPr>
        <w:t>c</w:t>
      </w:r>
      <w:r w:rsidRPr="00EF66B6">
        <w:rPr>
          <w:rFonts w:ascii="Bookman Old Style" w:hAnsi="Bookman Old Style"/>
        </w:rPr>
        <w:t>ommi</w:t>
      </w:r>
      <w:r>
        <w:rPr>
          <w:rFonts w:ascii="Bookman Old Style" w:hAnsi="Bookman Old Style"/>
        </w:rPr>
        <w:t>ttee</w:t>
      </w:r>
      <w:r w:rsidRPr="00EF66B6">
        <w:rPr>
          <w:rFonts w:ascii="Bookman Old Style" w:hAnsi="Bookman Old Style"/>
        </w:rPr>
        <w:t xml:space="preserve"> will carefully consider and evaluate the nomination and supporting documents.  </w:t>
      </w:r>
    </w:p>
    <w:p w:rsidR="008E7475" w:rsidRPr="00D456FC" w:rsidRDefault="008E7475" w:rsidP="008E7475">
      <w:pPr>
        <w:rPr>
          <w:rFonts w:ascii="Bookman Old Style" w:hAnsi="Bookman Old Style"/>
          <w:sz w:val="12"/>
          <w:szCs w:val="12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 xml:space="preserve">The induction of an individual into the Hall of Fame can be for any of </w:t>
      </w:r>
      <w:r>
        <w:rPr>
          <w:rFonts w:ascii="Bookman Old Style" w:hAnsi="Bookman Old Style"/>
        </w:rPr>
        <w:t xml:space="preserve">a </w:t>
      </w:r>
      <w:r w:rsidRPr="00EF66B6">
        <w:rPr>
          <w:rFonts w:ascii="Bookman Old Style" w:hAnsi="Bookman Old Style"/>
        </w:rPr>
        <w:t xml:space="preserve">variety of </w:t>
      </w:r>
      <w:r>
        <w:rPr>
          <w:rFonts w:ascii="Bookman Old Style" w:hAnsi="Bookman Old Style"/>
        </w:rPr>
        <w:t xml:space="preserve">specific and general </w:t>
      </w:r>
      <w:r w:rsidRPr="00EF66B6">
        <w:rPr>
          <w:rFonts w:ascii="Bookman Old Style" w:hAnsi="Bookman Old Style"/>
        </w:rPr>
        <w:t>reasons</w:t>
      </w:r>
      <w:r>
        <w:rPr>
          <w:rFonts w:ascii="Bookman Old Style" w:hAnsi="Bookman Old Style"/>
        </w:rPr>
        <w:t>, which in the judgment of the committee, when taken as a whole, rise to the level of being worthy of public recognition.</w:t>
      </w:r>
    </w:p>
    <w:p w:rsidR="008E7475" w:rsidRPr="00D456FC" w:rsidRDefault="008E7475" w:rsidP="008E7475">
      <w:pPr>
        <w:rPr>
          <w:rFonts w:ascii="Bookman Old Style" w:hAnsi="Bookman Old Style"/>
          <w:sz w:val="12"/>
          <w:szCs w:val="12"/>
        </w:rPr>
      </w:pPr>
    </w:p>
    <w:p w:rsidR="008E7475" w:rsidRPr="00EF66B6" w:rsidRDefault="008E7475" w:rsidP="008E74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Pr="00EF66B6">
        <w:rPr>
          <w:rFonts w:ascii="Bookman Old Style" w:hAnsi="Bookman Old Style"/>
        </w:rPr>
        <w:t>t shall be the goal of the comm</w:t>
      </w:r>
      <w:r>
        <w:rPr>
          <w:rFonts w:ascii="Bookman Old Style" w:hAnsi="Bookman Old Style"/>
        </w:rPr>
        <w:t>i</w:t>
      </w:r>
      <w:r w:rsidRPr="00EF66B6">
        <w:rPr>
          <w:rFonts w:ascii="Bookman Old Style" w:hAnsi="Bookman Old Style"/>
        </w:rPr>
        <w:t xml:space="preserve">ttee to select individuals who are clearly outstanding in their contribution to </w:t>
      </w:r>
      <w:r>
        <w:rPr>
          <w:rFonts w:ascii="Bookman Old Style" w:hAnsi="Bookman Old Style"/>
        </w:rPr>
        <w:t xml:space="preserve">the </w:t>
      </w:r>
      <w:smartTag w:uri="urn:schemas-microsoft-com:office:smarttags" w:element="place">
        <w:r w:rsidRPr="00EF66B6">
          <w:rPr>
            <w:rFonts w:ascii="Bookman Old Style" w:hAnsi="Bookman Old Style"/>
          </w:rPr>
          <w:t>North Dakota</w:t>
        </w:r>
      </w:smartTag>
      <w:r w:rsidRPr="00EF66B6">
        <w:rPr>
          <w:rFonts w:ascii="Bookman Old Style" w:hAnsi="Bookman Old Style"/>
        </w:rPr>
        <w:t xml:space="preserve"> fire service, and</w:t>
      </w:r>
      <w:r>
        <w:rPr>
          <w:rFonts w:ascii="Bookman Old Style" w:hAnsi="Bookman Old Style"/>
        </w:rPr>
        <w:t xml:space="preserve"> the</w:t>
      </w:r>
      <w:r w:rsidRPr="00EF66B6">
        <w:rPr>
          <w:rFonts w:ascii="Bookman Old Style" w:hAnsi="Bookman Old Style"/>
        </w:rPr>
        <w:t xml:space="preserve"> most worthy of the award.</w:t>
      </w:r>
    </w:p>
    <w:p w:rsidR="008E7475" w:rsidRPr="00D456FC" w:rsidRDefault="008E7475" w:rsidP="008E7475">
      <w:pPr>
        <w:rPr>
          <w:rFonts w:ascii="Bookman Old Style" w:hAnsi="Bookman Old Style"/>
          <w:sz w:val="12"/>
          <w:szCs w:val="12"/>
        </w:rPr>
      </w:pPr>
    </w:p>
    <w:p w:rsidR="008E7475" w:rsidRDefault="008E7475" w:rsidP="008E7475">
      <w:pPr>
        <w:rPr>
          <w:rFonts w:ascii="Bookman Old Style" w:hAnsi="Bookman Old Style"/>
        </w:rPr>
      </w:pPr>
      <w:r w:rsidRPr="00EF66B6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</w:t>
      </w:r>
      <w:r w:rsidRPr="00EF66B6">
        <w:rPr>
          <w:rFonts w:ascii="Bookman Old Style" w:hAnsi="Bookman Old Style"/>
        </w:rPr>
        <w:t xml:space="preserve">number of individuals </w:t>
      </w:r>
      <w:r>
        <w:rPr>
          <w:rFonts w:ascii="Bookman Old Style" w:hAnsi="Bookman Old Style"/>
        </w:rPr>
        <w:t xml:space="preserve">to be </w:t>
      </w:r>
      <w:r w:rsidRPr="00EF66B6">
        <w:rPr>
          <w:rFonts w:ascii="Bookman Old Style" w:hAnsi="Bookman Old Style"/>
        </w:rPr>
        <w:t>inducted in a</w:t>
      </w:r>
      <w:r>
        <w:rPr>
          <w:rFonts w:ascii="Bookman Old Style" w:hAnsi="Bookman Old Style"/>
        </w:rPr>
        <w:t xml:space="preserve">ny </w:t>
      </w:r>
      <w:r w:rsidRPr="00EF66B6">
        <w:rPr>
          <w:rFonts w:ascii="Bookman Old Style" w:hAnsi="Bookman Old Style"/>
        </w:rPr>
        <w:t>year</w:t>
      </w:r>
      <w:r>
        <w:rPr>
          <w:rFonts w:ascii="Bookman Old Style" w:hAnsi="Bookman Old Style"/>
        </w:rPr>
        <w:t xml:space="preserve"> will be determined by the committee to ensure </w:t>
      </w:r>
      <w:r w:rsidRPr="00EF66B6">
        <w:rPr>
          <w:rFonts w:ascii="Bookman Old Style" w:hAnsi="Bookman Old Style"/>
        </w:rPr>
        <w:t>th</w:t>
      </w:r>
      <w:r>
        <w:rPr>
          <w:rFonts w:ascii="Bookman Old Style" w:hAnsi="Bookman Old Style"/>
        </w:rPr>
        <w:t>ose inducted into the Hall of Fame are of</w:t>
      </w:r>
      <w:r w:rsidRPr="00EF66B6">
        <w:rPr>
          <w:rFonts w:ascii="Bookman Old Style" w:hAnsi="Bookman Old Style"/>
        </w:rPr>
        <w:t xml:space="preserve"> the highest quality</w:t>
      </w:r>
      <w:r>
        <w:rPr>
          <w:rFonts w:ascii="Bookman Old Style" w:hAnsi="Bookman Old Style"/>
        </w:rPr>
        <w:t xml:space="preserve"> and worthy of public recognition</w:t>
      </w:r>
      <w:r w:rsidRPr="00EF66B6">
        <w:rPr>
          <w:rFonts w:ascii="Bookman Old Style" w:hAnsi="Bookman Old Style"/>
        </w:rPr>
        <w:t>.</w:t>
      </w:r>
    </w:p>
    <w:p w:rsidR="008E7475" w:rsidRPr="00304282" w:rsidRDefault="008E7475" w:rsidP="008E7475">
      <w:pPr>
        <w:rPr>
          <w:rFonts w:ascii="Bookman Old Style" w:hAnsi="Bookman Old Style"/>
          <w:sz w:val="12"/>
          <w:szCs w:val="12"/>
        </w:rPr>
      </w:pPr>
      <w:r w:rsidRPr="00EF66B6">
        <w:rPr>
          <w:rFonts w:ascii="Bookman Old Style" w:hAnsi="Bookman Old Style"/>
        </w:rPr>
        <w:t xml:space="preserve">  </w:t>
      </w:r>
    </w:p>
    <w:p w:rsidR="008E7475" w:rsidRPr="00EF66B6" w:rsidRDefault="008E7475" w:rsidP="008E7475">
      <w:pPr>
        <w:rPr>
          <w:rFonts w:ascii="Bookman Old Style" w:hAnsi="Bookman Old Style"/>
        </w:rPr>
      </w:pPr>
    </w:p>
    <w:p w:rsidR="008E7475" w:rsidRDefault="008E7475" w:rsidP="008E7475">
      <w:pPr>
        <w:rPr>
          <w:rFonts w:ascii="Bookman Old Style" w:hAnsi="Bookman Old Style"/>
        </w:rPr>
      </w:pPr>
    </w:p>
    <w:p w:rsidR="008E7475" w:rsidRPr="00EF66B6" w:rsidRDefault="008E7475" w:rsidP="008E7475">
      <w:pPr>
        <w:rPr>
          <w:rFonts w:ascii="Bookman Old Style" w:hAnsi="Bookman Old Style"/>
        </w:rPr>
      </w:pPr>
    </w:p>
    <w:p w:rsidR="008E7475" w:rsidRPr="00EF66B6" w:rsidRDefault="008E7475" w:rsidP="008E7475">
      <w:pPr>
        <w:rPr>
          <w:rFonts w:ascii="Bookman Old Style" w:hAnsi="Bookman Old Style"/>
        </w:rPr>
      </w:pPr>
    </w:p>
    <w:p w:rsidR="00045FF5" w:rsidRDefault="009120F2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/>
    <w:p w:rsidR="008E7475" w:rsidRDefault="008E7475" w:rsidP="008E7475">
      <w:pPr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noProof/>
        </w:rPr>
        <w:lastRenderedPageBreak/>
        <w:drawing>
          <wp:inline distT="0" distB="0" distL="0" distR="0">
            <wp:extent cx="1847850" cy="1085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OldStyle" w:hAnsi="BookmanOldStyle" w:cs="BookmanOldStyle"/>
        </w:rPr>
        <w:t xml:space="preserve">            </w:t>
      </w:r>
      <w:r>
        <w:rPr>
          <w:rFonts w:ascii="BookmanOldStyle-BoldItalic" w:hAnsi="BookmanOldStyle-BoldItalic" w:cs="BookmanOldStyle-BoldItalic"/>
          <w:b/>
          <w:bCs/>
          <w:i/>
          <w:iCs/>
          <w:color w:val="A60021"/>
          <w:sz w:val="52"/>
          <w:szCs w:val="52"/>
        </w:rPr>
        <w:t>HALL OF FAME</w:t>
      </w:r>
    </w:p>
    <w:p w:rsidR="008E7475" w:rsidRDefault="008E7475" w:rsidP="008E7475">
      <w:pPr>
        <w:autoSpaceDE w:val="0"/>
        <w:autoSpaceDN w:val="0"/>
        <w:adjustRightInd w:val="0"/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</w:rPr>
      </w:pPr>
      <w:r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</w:rPr>
        <w:t xml:space="preserve">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BookmanOldStyle-BoldItalic" w:hAnsi="BookmanOldStyle-BoldItalic" w:cs="BookmanOldStyle-BoldItalic"/>
              <w:b/>
              <w:bCs/>
              <w:i/>
              <w:iCs/>
              <w:color w:val="9C8757"/>
              <w:sz w:val="18"/>
              <w:szCs w:val="18"/>
            </w:rPr>
            <w:t>52 North Main Street</w:t>
          </w:r>
        </w:smartTag>
      </w:smartTag>
    </w:p>
    <w:p w:rsidR="008E7475" w:rsidRDefault="008E7475" w:rsidP="008E7475">
      <w:pPr>
        <w:autoSpaceDE w:val="0"/>
        <w:autoSpaceDN w:val="0"/>
        <w:adjustRightInd w:val="0"/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</w:rPr>
      </w:pPr>
      <w:r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</w:rPr>
        <w:t xml:space="preserve">              </w:t>
      </w:r>
      <w:smartTag w:uri="urn:schemas-microsoft-com:office:smarttags" w:element="address">
        <w:smartTag w:uri="urn:schemas-microsoft-com:office:smarttags" w:element="Street">
          <w:r>
            <w:rPr>
              <w:rFonts w:ascii="BookmanOldStyle-BoldItalic" w:hAnsi="BookmanOldStyle-BoldItalic" w:cs="BookmanOldStyle-BoldItalic"/>
              <w:b/>
              <w:bCs/>
              <w:i/>
              <w:iCs/>
              <w:color w:val="9C8757"/>
              <w:sz w:val="18"/>
              <w:szCs w:val="18"/>
            </w:rPr>
            <w:t>P.O. Box</w:t>
          </w:r>
        </w:smartTag>
        <w:r>
          <w:rPr>
            <w:rFonts w:ascii="BookmanOldStyle-BoldItalic" w:hAnsi="BookmanOldStyle-BoldItalic" w:cs="BookmanOldStyle-BoldItalic"/>
            <w:b/>
            <w:bCs/>
            <w:i/>
            <w:iCs/>
            <w:color w:val="9C8757"/>
            <w:sz w:val="18"/>
            <w:szCs w:val="18"/>
          </w:rPr>
          <w:t xml:space="preserve"> 1000</w:t>
        </w:r>
      </w:smartTag>
    </w:p>
    <w:p w:rsidR="008E7475" w:rsidRPr="00BE0A99" w:rsidRDefault="008E7475" w:rsidP="008E7475">
      <w:pPr>
        <w:autoSpaceDE w:val="0"/>
        <w:autoSpaceDN w:val="0"/>
        <w:adjustRightInd w:val="0"/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  <w:lang w:val="fr-FR"/>
        </w:rPr>
      </w:pPr>
      <w:r w:rsidRPr="00BE0A99"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  <w:lang w:val="fr-FR"/>
        </w:rPr>
        <w:t xml:space="preserve">      Garrison, ND 58540-1000</w:t>
      </w:r>
    </w:p>
    <w:p w:rsidR="008E7475" w:rsidRPr="00CB0880" w:rsidRDefault="008E7475" w:rsidP="008E7475">
      <w:pPr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</w:rPr>
      </w:pPr>
      <w:r w:rsidRPr="00CB0880"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</w:rPr>
        <w:t xml:space="preserve">             </w:t>
      </w:r>
      <w:hyperlink r:id="rId7" w:history="1">
        <w:r w:rsidRPr="00CB0880">
          <w:rPr>
            <w:rStyle w:val="Hyperlink"/>
            <w:rFonts w:ascii="BookmanOldStyle-BoldItalic" w:hAnsi="BookmanOldStyle-BoldItalic" w:cs="BookmanOldStyle-BoldItalic"/>
            <w:b/>
            <w:bCs/>
            <w:i/>
            <w:iCs/>
            <w:sz w:val="18"/>
            <w:szCs w:val="18"/>
          </w:rPr>
          <w:t>www.ndfm.org</w:t>
        </w:r>
      </w:hyperlink>
    </w:p>
    <w:p w:rsidR="008E7475" w:rsidRPr="00CB0880" w:rsidRDefault="008E7475" w:rsidP="008E7475">
      <w:pPr>
        <w:rPr>
          <w:rFonts w:ascii="BookmanOldStyle-BoldItalic" w:hAnsi="BookmanOldStyle-BoldItalic" w:cs="BookmanOldStyle-BoldItalic"/>
          <w:b/>
          <w:bCs/>
          <w:i/>
          <w:iCs/>
          <w:color w:val="9C8757"/>
          <w:sz w:val="18"/>
          <w:szCs w:val="18"/>
        </w:rPr>
      </w:pPr>
    </w:p>
    <w:p w:rsidR="008E7475" w:rsidRPr="00CB0880" w:rsidRDefault="008E7475" w:rsidP="008E7475">
      <w:pPr>
        <w:jc w:val="center"/>
        <w:rPr>
          <w:rFonts w:ascii="BookmanOldStyle" w:hAnsi="BookmanOldStyle" w:cs="BookmanOldStyle"/>
          <w:u w:val="single"/>
        </w:rPr>
      </w:pPr>
      <w:r w:rsidRPr="00CB0880">
        <w:rPr>
          <w:rFonts w:ascii="BookmanOldStyle-BoldItalic" w:hAnsi="BookmanOldStyle-BoldItalic" w:cs="BookmanOldStyle-BoldItalic"/>
          <w:b/>
          <w:bCs/>
          <w:i/>
          <w:iCs/>
          <w:color w:val="A60021"/>
          <w:sz w:val="40"/>
          <w:szCs w:val="40"/>
          <w:u w:val="single"/>
        </w:rPr>
        <w:t>INTENT to NOMINATE FORM</w:t>
      </w:r>
    </w:p>
    <w:p w:rsidR="008E7475" w:rsidRPr="00CB0880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Dear North Dakota Firefighter’s Museum Hall of Fame Selection Committee:</w:t>
      </w: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This letter is to inform you that </w:t>
      </w:r>
      <w:r w:rsidRPr="0010660B">
        <w:rPr>
          <w:rFonts w:ascii="BookmanOldStyle" w:hAnsi="BookmanOldStyle" w:cs="BookmanOldStyle"/>
          <w:i/>
          <w:u w:val="single"/>
        </w:rPr>
        <w:t>nominator</w:t>
      </w:r>
      <w:r>
        <w:rPr>
          <w:rFonts w:ascii="BookmanOldStyle" w:hAnsi="BookmanOldStyle" w:cs="BookmanOldStyle"/>
        </w:rPr>
        <w:t xml:space="preserve"> is intending to nominate </w:t>
      </w:r>
      <w:r w:rsidRPr="0010660B">
        <w:rPr>
          <w:rFonts w:ascii="BookmanOldStyle" w:hAnsi="BookmanOldStyle" w:cs="BookmanOldStyle"/>
          <w:i/>
          <w:u w:val="single"/>
        </w:rPr>
        <w:t>nominee</w:t>
      </w:r>
      <w:r>
        <w:rPr>
          <w:rFonts w:ascii="BookmanOldStyle" w:hAnsi="BookmanOldStyle" w:cs="BookmanOldStyle"/>
        </w:rPr>
        <w:t xml:space="preserve"> for induction into the North Dakota Firefighter’s Hall of Fame.  </w:t>
      </w: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If there are any questions regarding this letter of intent, please contact nominator at</w:t>
      </w: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Name: __________________________________</w:t>
      </w: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Date: ___________________________________</w:t>
      </w: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Organization: _____________________________</w:t>
      </w: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Address: (City, State, Zip) ___________________</w:t>
      </w: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Phone (Home) ____________________________</w:t>
      </w: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           (Cell) _____________________________</w:t>
      </w:r>
    </w:p>
    <w:p w:rsidR="008E7475" w:rsidRDefault="008E7475" w:rsidP="008E7475">
      <w:pPr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Email; __________________________________</w:t>
      </w:r>
    </w:p>
    <w:p w:rsidR="008E7475" w:rsidRDefault="008E7475" w:rsidP="008E7475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8E7475" w:rsidRPr="00B94236" w:rsidRDefault="008E7475" w:rsidP="008E7475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I understand that the </w:t>
      </w:r>
      <w:r w:rsidRPr="00CB0880">
        <w:rPr>
          <w:rFonts w:ascii="BookmanOldStyle" w:hAnsi="BookmanOldStyle" w:cs="BookmanOldStyle"/>
          <w:i/>
        </w:rPr>
        <w:t>Intent to Nominate</w:t>
      </w:r>
      <w:r>
        <w:rPr>
          <w:rFonts w:ascii="BookmanOldStyle" w:hAnsi="BookmanOldStyle" w:cs="BookmanOldStyle"/>
        </w:rPr>
        <w:t xml:space="preserve"> form </w:t>
      </w:r>
      <w:r w:rsidRPr="00B94236">
        <w:rPr>
          <w:rFonts w:ascii="BookmanOldStyle-Bold" w:hAnsi="BookmanOldStyle-Bold" w:cs="BookmanOldStyle-Bold"/>
          <w:bCs/>
        </w:rPr>
        <w:t xml:space="preserve">must be mailed to the </w:t>
      </w:r>
      <w:r>
        <w:rPr>
          <w:rFonts w:ascii="BookmanOldStyle-Bold" w:hAnsi="BookmanOldStyle-Bold" w:cs="BookmanOldStyle-Bold"/>
          <w:bCs/>
        </w:rPr>
        <w:t xml:space="preserve">NDFM address above </w:t>
      </w:r>
      <w:r w:rsidRPr="00B94236">
        <w:rPr>
          <w:rFonts w:ascii="BookmanOldStyle-Bold" w:hAnsi="BookmanOldStyle-Bold" w:cs="BookmanOldStyle-Bold"/>
          <w:bCs/>
        </w:rPr>
        <w:t>no later than</w:t>
      </w:r>
      <w:r>
        <w:rPr>
          <w:rFonts w:ascii="BookmanOldStyle-Bold" w:hAnsi="BookmanOldStyle-Bold" w:cs="BookmanOldStyle-Bold"/>
          <w:bCs/>
        </w:rPr>
        <w:t xml:space="preserve"> </w:t>
      </w:r>
      <w:r>
        <w:rPr>
          <w:rFonts w:ascii="BookmanOldStyle" w:hAnsi="BookmanOldStyle" w:cs="BookmanOldStyle"/>
        </w:rPr>
        <w:t>June 30</w:t>
      </w:r>
      <w:r w:rsidRPr="00BE0A99">
        <w:rPr>
          <w:rFonts w:ascii="BookmanOldStyle" w:hAnsi="BookmanOldStyle" w:cs="BookmanOldStyle"/>
          <w:vertAlign w:val="superscript"/>
        </w:rPr>
        <w:t>th</w:t>
      </w:r>
      <w:r>
        <w:rPr>
          <w:rFonts w:ascii="BookmanOldStyle" w:hAnsi="BookmanOldStyle" w:cs="BookmanOldStyle"/>
          <w:vertAlign w:val="superscript"/>
        </w:rPr>
        <w:t xml:space="preserve"> </w:t>
      </w:r>
      <w:r>
        <w:rPr>
          <w:rFonts w:ascii="BookmanOldStyle" w:hAnsi="BookmanOldStyle" w:cs="BookmanOldStyle"/>
        </w:rPr>
        <w:t xml:space="preserve">and that the </w:t>
      </w:r>
      <w:r w:rsidRPr="00B94236">
        <w:rPr>
          <w:rFonts w:ascii="BookmanOldStyle" w:hAnsi="BookmanOldStyle" w:cs="BookmanOldStyle"/>
          <w:i/>
        </w:rPr>
        <w:t>Nomination Transmittal</w:t>
      </w:r>
      <w:r>
        <w:rPr>
          <w:rFonts w:ascii="BookmanOldStyle" w:hAnsi="BookmanOldStyle" w:cs="BookmanOldStyle"/>
        </w:rPr>
        <w:t xml:space="preserve"> form </w:t>
      </w:r>
      <w:r w:rsidRPr="00B94236">
        <w:rPr>
          <w:rFonts w:ascii="BookmanOldStyle-Bold" w:hAnsi="BookmanOldStyle-Bold" w:cs="BookmanOldStyle-Bold"/>
          <w:bCs/>
        </w:rPr>
        <w:t xml:space="preserve">must be mailed to the </w:t>
      </w:r>
      <w:r>
        <w:rPr>
          <w:rFonts w:ascii="BookmanOldStyle-Bold" w:hAnsi="BookmanOldStyle-Bold" w:cs="BookmanOldStyle-Bold"/>
          <w:bCs/>
        </w:rPr>
        <w:t xml:space="preserve">NDFM </w:t>
      </w:r>
      <w:r w:rsidRPr="00B94236">
        <w:rPr>
          <w:rFonts w:ascii="BookmanOldStyle-Bold" w:hAnsi="BookmanOldStyle-Bold" w:cs="BookmanOldStyle-Bold"/>
          <w:bCs/>
        </w:rPr>
        <w:t xml:space="preserve">address above and be received </w:t>
      </w:r>
      <w:r w:rsidRPr="00CB0880">
        <w:rPr>
          <w:rFonts w:ascii="BookmanOldStyle-Bold" w:hAnsi="BookmanOldStyle-Bold" w:cs="BookmanOldStyle-Bold"/>
          <w:bCs/>
        </w:rPr>
        <w:t>no later than</w:t>
      </w:r>
      <w:r>
        <w:rPr>
          <w:rFonts w:ascii="BookmanOldStyle-Bold" w:hAnsi="BookmanOldStyle-Bold" w:cs="BookmanOldStyle-Bold"/>
          <w:bCs/>
        </w:rPr>
        <w:t xml:space="preserve"> August </w:t>
      </w:r>
      <w:r w:rsidRPr="00CB0880">
        <w:rPr>
          <w:rFonts w:ascii="BookmanOldStyle-Bold" w:hAnsi="BookmanOldStyle-Bold" w:cs="BookmanOldStyle-Bold"/>
          <w:bCs/>
        </w:rPr>
        <w:t>1</w:t>
      </w:r>
      <w:r>
        <w:rPr>
          <w:rFonts w:ascii="BookmanOldStyle-Bold" w:hAnsi="BookmanOldStyle-Bold" w:cs="BookmanOldStyle-Bold"/>
          <w:bCs/>
          <w:sz w:val="16"/>
          <w:szCs w:val="16"/>
          <w:vertAlign w:val="superscript"/>
        </w:rPr>
        <w:t xml:space="preserve">st </w:t>
      </w:r>
      <w:r w:rsidRPr="00B94236">
        <w:rPr>
          <w:rFonts w:ascii="BookmanOldStyle-Bold" w:hAnsi="BookmanOldStyle-Bold" w:cs="BookmanOldStyle-Bold"/>
          <w:bCs/>
        </w:rPr>
        <w:t>to be considered for that year’s award(s).</w:t>
      </w: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Nominator Signature</w:t>
      </w:r>
    </w:p>
    <w:p w:rsidR="008E7475" w:rsidRPr="0010660B" w:rsidRDefault="008E7475" w:rsidP="008E7475">
      <w:pPr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Date</w:t>
      </w: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Default="008E7475" w:rsidP="008E7475">
      <w:pPr>
        <w:rPr>
          <w:rFonts w:ascii="BookmanOldStyle" w:hAnsi="BookmanOldStyle" w:cs="BookmanOldStyle"/>
        </w:rPr>
      </w:pPr>
    </w:p>
    <w:p w:rsidR="008E7475" w:rsidRPr="00EF66B6" w:rsidRDefault="008E7475" w:rsidP="008E7475">
      <w:pPr>
        <w:rPr>
          <w:rFonts w:ascii="Bookman Old Style" w:hAnsi="Bookman Old Style"/>
        </w:rPr>
      </w:pPr>
      <w:r>
        <w:rPr>
          <w:noProof/>
        </w:rPr>
        <w:lastRenderedPageBreak/>
        <w:drawing>
          <wp:inline distT="0" distB="0" distL="0" distR="0">
            <wp:extent cx="1476375" cy="866775"/>
            <wp:effectExtent l="19050" t="0" r="9525" b="0"/>
            <wp:docPr id="4" name="Picture 4" descr="NDFM LOGO (Final Cropp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DFM LOGO (Final Cropped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F66B6">
        <w:rPr>
          <w:rFonts w:ascii="Bookman Old Style" w:hAnsi="Bookman Old Style"/>
          <w:b/>
          <w:i/>
          <w:color w:val="A50021"/>
          <w:sz w:val="52"/>
          <w:szCs w:val="52"/>
          <w:u w:val="single"/>
        </w:rPr>
        <w:t>HALL OF FAME</w:t>
      </w:r>
      <w:r w:rsidRPr="00EF66B6">
        <w:rPr>
          <w:rFonts w:ascii="Bookman Old Style" w:hAnsi="Bookman Old Style"/>
          <w:b/>
          <w:i/>
          <w:sz w:val="52"/>
          <w:szCs w:val="52"/>
        </w:rPr>
        <w:t xml:space="preserve"> </w:t>
      </w:r>
    </w:p>
    <w:p w:rsidR="008E7475" w:rsidRDefault="008E7475" w:rsidP="008E7475">
      <w:pPr>
        <w:rPr>
          <w:rFonts w:ascii="Bookman Old Style" w:hAnsi="Bookman Old Style"/>
          <w:b/>
          <w:i/>
          <w:color w:val="9B8657"/>
          <w:sz w:val="18"/>
          <w:szCs w:val="18"/>
        </w:rPr>
      </w:pPr>
      <w:r>
        <w:rPr>
          <w:rFonts w:ascii="Bookman Old Style" w:hAnsi="Bookman Old Style"/>
          <w:b/>
          <w:i/>
          <w:color w:val="9B8657"/>
          <w:sz w:val="18"/>
          <w:szCs w:val="18"/>
        </w:rPr>
        <w:t xml:space="preserve"> 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52 North Main Street</w:t>
          </w:r>
        </w:smartTag>
      </w:smartTag>
    </w:p>
    <w:p w:rsidR="008E7475" w:rsidRPr="00621912" w:rsidRDefault="008E7475" w:rsidP="008E7475">
      <w:pPr>
        <w:rPr>
          <w:rFonts w:ascii="Bookman Old Style" w:hAnsi="Bookman Old Style"/>
          <w:b/>
          <w:i/>
          <w:color w:val="9B8657"/>
          <w:sz w:val="18"/>
          <w:szCs w:val="18"/>
        </w:rPr>
      </w:pPr>
      <w:r>
        <w:rPr>
          <w:rFonts w:ascii="Bookman Old Style" w:hAnsi="Bookman Old Style"/>
          <w:b/>
          <w:i/>
          <w:color w:val="9B8657"/>
          <w:sz w:val="18"/>
          <w:szCs w:val="18"/>
        </w:rPr>
        <w:t xml:space="preserve">       </w:t>
      </w:r>
      <w:smartTag w:uri="urn:schemas-microsoft-com:office:smarttags" w:element="address">
        <w:smartTag w:uri="urn:schemas-microsoft-com:office:smarttags" w:element="Street">
          <w:r w:rsidRPr="00621912"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P.O. Box</w:t>
          </w:r>
        </w:smartTag>
        <w:r w:rsidRPr="00621912">
          <w:rPr>
            <w:rFonts w:ascii="Bookman Old Style" w:hAnsi="Bookman Old Style"/>
            <w:b/>
            <w:i/>
            <w:color w:val="9B8657"/>
            <w:sz w:val="18"/>
            <w:szCs w:val="18"/>
          </w:rPr>
          <w:t xml:space="preserve"> 1</w:t>
        </w:r>
        <w:r>
          <w:rPr>
            <w:rFonts w:ascii="Bookman Old Style" w:hAnsi="Bookman Old Style"/>
            <w:b/>
            <w:i/>
            <w:color w:val="9B8657"/>
            <w:sz w:val="18"/>
            <w:szCs w:val="18"/>
          </w:rPr>
          <w:t>000</w:t>
        </w:r>
      </w:smartTag>
    </w:p>
    <w:p w:rsidR="008E7475" w:rsidRDefault="008E7475" w:rsidP="008E7475">
      <w:pPr>
        <w:rPr>
          <w:rFonts w:ascii="Bookman Old Style" w:hAnsi="Bookman Old Style"/>
          <w:b/>
          <w:i/>
          <w:color w:val="9B8657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621912"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Garrison</w:t>
          </w:r>
        </w:smartTag>
        <w:r w:rsidRPr="00621912">
          <w:rPr>
            <w:rFonts w:ascii="Bookman Old Style" w:hAnsi="Bookman Old Style"/>
            <w:b/>
            <w:i/>
            <w:color w:val="9B8657"/>
            <w:sz w:val="18"/>
            <w:szCs w:val="18"/>
          </w:rPr>
          <w:t xml:space="preserve">, </w:t>
        </w:r>
        <w:smartTag w:uri="urn:schemas-microsoft-com:office:smarttags" w:element="State">
          <w:r w:rsidRPr="00621912"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ND</w:t>
          </w:r>
        </w:smartTag>
        <w:r w:rsidRPr="00621912">
          <w:rPr>
            <w:rFonts w:ascii="Bookman Old Style" w:hAnsi="Bookman Old Style"/>
            <w:b/>
            <w:i/>
            <w:color w:val="9B8657"/>
            <w:sz w:val="18"/>
            <w:szCs w:val="18"/>
          </w:rPr>
          <w:t xml:space="preserve"> </w:t>
        </w:r>
        <w:smartTag w:uri="urn:schemas-microsoft-com:office:smarttags" w:element="PostalCode">
          <w:r w:rsidRPr="00621912"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5854</w:t>
          </w:r>
          <w:r>
            <w:rPr>
              <w:rFonts w:ascii="Bookman Old Style" w:hAnsi="Bookman Old Style"/>
              <w:b/>
              <w:i/>
              <w:color w:val="9B8657"/>
              <w:sz w:val="18"/>
              <w:szCs w:val="18"/>
            </w:rPr>
            <w:t>0-1000</w:t>
          </w:r>
        </w:smartTag>
      </w:smartTag>
    </w:p>
    <w:p w:rsidR="008E7475" w:rsidRPr="00621912" w:rsidRDefault="008E7475" w:rsidP="008E7475">
      <w:pPr>
        <w:rPr>
          <w:rFonts w:ascii="Bookman Old Style" w:hAnsi="Bookman Old Style"/>
          <w:b/>
          <w:i/>
          <w:color w:val="9B8657"/>
        </w:rPr>
      </w:pPr>
      <w:r>
        <w:rPr>
          <w:rFonts w:ascii="Bookman Old Style" w:hAnsi="Bookman Old Style"/>
          <w:b/>
          <w:i/>
          <w:color w:val="9B8657"/>
          <w:sz w:val="18"/>
          <w:szCs w:val="18"/>
        </w:rPr>
        <w:t xml:space="preserve">      www.ndfm.org</w:t>
      </w:r>
    </w:p>
    <w:p w:rsidR="008E7475" w:rsidRDefault="008E7475" w:rsidP="008E7475"/>
    <w:p w:rsidR="008E7475" w:rsidRPr="00BF6E2A" w:rsidRDefault="008E7475" w:rsidP="008E7475">
      <w:pPr>
        <w:jc w:val="center"/>
        <w:rPr>
          <w:rFonts w:ascii="Bookman Old Style" w:hAnsi="Bookman Old Style"/>
          <w:b/>
          <w:i/>
          <w:color w:val="A50021"/>
          <w:sz w:val="40"/>
          <w:szCs w:val="40"/>
          <w:u w:val="single"/>
        </w:rPr>
      </w:pPr>
      <w:r w:rsidRPr="00BF6E2A">
        <w:rPr>
          <w:rFonts w:ascii="Bookman Old Style" w:hAnsi="Bookman Old Style"/>
          <w:b/>
          <w:i/>
          <w:color w:val="A50021"/>
          <w:sz w:val="40"/>
          <w:szCs w:val="40"/>
          <w:u w:val="single"/>
        </w:rPr>
        <w:t>NOMINATION TRANSMITTAL FORM</w:t>
      </w:r>
    </w:p>
    <w:p w:rsidR="008E7475" w:rsidRDefault="008E7475" w:rsidP="008E7475">
      <w:pPr>
        <w:rPr>
          <w:rFonts w:ascii="Bookman Old Style" w:hAnsi="Bookman Old Style"/>
          <w:sz w:val="16"/>
          <w:szCs w:val="16"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 w:rsidRPr="00623471">
        <w:rPr>
          <w:rFonts w:ascii="Bookman Old Style" w:hAnsi="Bookman Old Style"/>
          <w:i/>
          <w:u w:val="single"/>
        </w:rPr>
        <w:t>NOMINEE</w:t>
      </w:r>
      <w:r w:rsidRPr="00BF6E2A">
        <w:rPr>
          <w:rFonts w:ascii="Bookman Old Style" w:hAnsi="Bookman Old Style"/>
          <w:i/>
        </w:rPr>
        <w:t>: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NAME: </w:t>
      </w:r>
      <w:r w:rsidRPr="00BF6E2A">
        <w:rPr>
          <w:rFonts w:ascii="Bookman Old Style" w:hAnsi="Bookman Old Style"/>
          <w:i/>
        </w:rPr>
        <w:t>_____</w:t>
      </w:r>
      <w:r>
        <w:rPr>
          <w:rFonts w:ascii="Bookman Old Style" w:hAnsi="Bookman Old Style"/>
          <w:i/>
        </w:rPr>
        <w:t>_</w:t>
      </w:r>
      <w:r w:rsidRPr="00BF6E2A">
        <w:rPr>
          <w:rFonts w:ascii="Bookman Old Style" w:hAnsi="Bookman Old Style"/>
          <w:i/>
        </w:rPr>
        <w:t>____</w:t>
      </w:r>
      <w:r>
        <w:rPr>
          <w:rFonts w:ascii="Bookman Old Style" w:hAnsi="Bookman Old Style"/>
          <w:i/>
        </w:rPr>
        <w:t>__</w:t>
      </w:r>
      <w:r w:rsidRPr="00BF6E2A">
        <w:rPr>
          <w:rFonts w:ascii="Bookman Old Style" w:hAnsi="Bookman Old Style"/>
          <w:i/>
        </w:rPr>
        <w:t>____________________________</w:t>
      </w:r>
      <w:r>
        <w:rPr>
          <w:rFonts w:ascii="Bookman Old Style" w:hAnsi="Bookman Old Style"/>
          <w:i/>
        </w:rPr>
        <w:t>_</w:t>
      </w:r>
      <w:r w:rsidRPr="00BF6E2A">
        <w:rPr>
          <w:rFonts w:ascii="Bookman Old Style" w:hAnsi="Bookman Old Style"/>
          <w:i/>
        </w:rPr>
        <w:t>_______________</w:t>
      </w:r>
      <w:r>
        <w:rPr>
          <w:rFonts w:ascii="Bookman Old Style" w:hAnsi="Bookman Old Style"/>
          <w:i/>
        </w:rPr>
        <w:t>_____</w:t>
      </w:r>
      <w:r w:rsidRPr="00BF6E2A">
        <w:rPr>
          <w:rFonts w:ascii="Bookman Old Style" w:hAnsi="Bookman Old Style"/>
          <w:i/>
        </w:rPr>
        <w:t>_______</w:t>
      </w:r>
      <w:r>
        <w:rPr>
          <w:rFonts w:ascii="Bookman Old Style" w:hAnsi="Bookman Old Style"/>
          <w:i/>
        </w:rPr>
        <w:t>____</w:t>
      </w:r>
      <w:r w:rsidRPr="00BF6E2A">
        <w:rPr>
          <w:rFonts w:ascii="Bookman Old Style" w:hAnsi="Bookman Old Style"/>
          <w:i/>
        </w:rPr>
        <w:t>_____</w:t>
      </w:r>
      <w:r>
        <w:rPr>
          <w:rFonts w:ascii="Bookman Old Style" w:hAnsi="Bookman Old Style"/>
          <w:i/>
        </w:rPr>
        <w:t>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ADDRESS: ______________________________________________________________________________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CITY: ___________________________________________</w:t>
      </w:r>
      <w:proofErr w:type="gramStart"/>
      <w:r>
        <w:rPr>
          <w:rFonts w:ascii="Bookman Old Style" w:hAnsi="Bookman Old Style"/>
          <w:i/>
        </w:rPr>
        <w:t>_  ST</w:t>
      </w:r>
      <w:proofErr w:type="gramEnd"/>
      <w:r>
        <w:rPr>
          <w:rFonts w:ascii="Bookman Old Style" w:hAnsi="Bookman Old Style"/>
          <w:i/>
        </w:rPr>
        <w:t>:___________  ZIP:___________________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DAYTIME PHONE #: _______________________   EVENING PHONE #: 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DATE OF BIRTH: __________________________   DATE OF DEATH: (</w:t>
      </w:r>
      <w:r w:rsidRPr="00272A1B">
        <w:rPr>
          <w:rFonts w:ascii="Bookman Old Style" w:hAnsi="Bookman Old Style"/>
          <w:i/>
          <w:sz w:val="16"/>
          <w:szCs w:val="16"/>
        </w:rPr>
        <w:t>If Applicable</w:t>
      </w:r>
      <w:proofErr w:type="gramStart"/>
      <w:r>
        <w:rPr>
          <w:rFonts w:ascii="Bookman Old Style" w:hAnsi="Bookman Old Style"/>
          <w:i/>
        </w:rPr>
        <w:t>)_</w:t>
      </w:r>
      <w:proofErr w:type="gramEnd"/>
      <w:r>
        <w:rPr>
          <w:rFonts w:ascii="Bookman Old Style" w:hAnsi="Bookman Old Style"/>
          <w:i/>
        </w:rPr>
        <w:t>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Pr="00BF6E2A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NAME &amp; PHONE # CLOSEST LIVING RELATIVE</w:t>
      </w:r>
      <w:proofErr w:type="gramStart"/>
      <w:r>
        <w:rPr>
          <w:rFonts w:ascii="Bookman Old Style" w:hAnsi="Bookman Old Style"/>
          <w:i/>
        </w:rPr>
        <w:t>:_</w:t>
      </w:r>
      <w:proofErr w:type="gramEnd"/>
      <w:r>
        <w:rPr>
          <w:rFonts w:ascii="Bookman Old Style" w:hAnsi="Bookman Old Style"/>
          <w:i/>
        </w:rPr>
        <w:t>__________________________________________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 w:rsidRPr="00BF6E2A">
        <w:rPr>
          <w:rFonts w:ascii="Bookman Old Style" w:hAnsi="Bookman Old Style"/>
          <w:i/>
        </w:rPr>
        <w:t xml:space="preserve">FIRE DEPARTMENT </w:t>
      </w:r>
      <w:r>
        <w:rPr>
          <w:rFonts w:ascii="Bookman Old Style" w:hAnsi="Bookman Old Style"/>
          <w:i/>
        </w:rPr>
        <w:t>(</w:t>
      </w:r>
      <w:r w:rsidRPr="00BF6E2A">
        <w:rPr>
          <w:rFonts w:ascii="Bookman Old Style" w:hAnsi="Bookman Old Style"/>
          <w:i/>
          <w:sz w:val="16"/>
          <w:szCs w:val="16"/>
        </w:rPr>
        <w:t>O</w:t>
      </w:r>
      <w:r>
        <w:rPr>
          <w:rFonts w:ascii="Bookman Old Style" w:hAnsi="Bookman Old Style"/>
          <w:i/>
          <w:sz w:val="16"/>
          <w:szCs w:val="16"/>
        </w:rPr>
        <w:t>r Other Organization</w:t>
      </w:r>
      <w:r>
        <w:rPr>
          <w:rFonts w:ascii="Bookman Old Style" w:hAnsi="Bookman Old Style"/>
          <w:i/>
        </w:rPr>
        <w:t>): _____________________________________________________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Pr="00BF6E2A" w:rsidRDefault="008E7475" w:rsidP="008E7475">
      <w:pPr>
        <w:rPr>
          <w:rFonts w:ascii="Bookman Old Style" w:hAnsi="Bookman Old Style"/>
          <w:i/>
        </w:rPr>
      </w:pPr>
      <w:r w:rsidRPr="00BF6E2A">
        <w:rPr>
          <w:rFonts w:ascii="Bookman Old Style" w:hAnsi="Bookman Old Style"/>
          <w:i/>
        </w:rPr>
        <w:t>OFFICES HELD:</w:t>
      </w:r>
      <w:r>
        <w:rPr>
          <w:rFonts w:ascii="Bookman Old Style" w:hAnsi="Bookman Old Style"/>
          <w:i/>
        </w:rPr>
        <w:t xml:space="preserve"> _________________________________________________________________________</w:t>
      </w:r>
    </w:p>
    <w:p w:rsidR="008E7475" w:rsidRPr="00BF6E2A" w:rsidRDefault="008E7475" w:rsidP="008E7475">
      <w:pPr>
        <w:rPr>
          <w:rFonts w:ascii="Bookman Old Style" w:hAnsi="Bookman Old Style"/>
          <w:i/>
        </w:rPr>
      </w:pPr>
    </w:p>
    <w:p w:rsidR="008E7475" w:rsidRPr="00BF6E2A" w:rsidRDefault="008E7475" w:rsidP="008E7475">
      <w:pPr>
        <w:rPr>
          <w:rFonts w:ascii="Bookman Old Style" w:hAnsi="Bookman Old Style"/>
          <w:i/>
        </w:rPr>
      </w:pPr>
      <w:r w:rsidRPr="00BF6E2A">
        <w:rPr>
          <w:rFonts w:ascii="Bookman Old Style" w:hAnsi="Bookman Old Style"/>
          <w:i/>
        </w:rPr>
        <w:t xml:space="preserve">HONORS </w:t>
      </w:r>
      <w:r>
        <w:rPr>
          <w:rFonts w:ascii="Bookman Old Style" w:hAnsi="Bookman Old Style"/>
          <w:i/>
        </w:rPr>
        <w:t>&amp;</w:t>
      </w:r>
      <w:r w:rsidRPr="00BF6E2A">
        <w:rPr>
          <w:rFonts w:ascii="Bookman Old Style" w:hAnsi="Bookman Old Style"/>
          <w:i/>
        </w:rPr>
        <w:t xml:space="preserve"> AWARDS RECEIVED:</w:t>
      </w:r>
      <w:r>
        <w:rPr>
          <w:rFonts w:ascii="Bookman Old Style" w:hAnsi="Bookman Old Style"/>
          <w:i/>
        </w:rPr>
        <w:t xml:space="preserve"> ________________________________________________________</w:t>
      </w:r>
    </w:p>
    <w:p w:rsidR="008E7475" w:rsidRPr="00BF6E2A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DATES OF ACTIVE SERVICE: ________________________</w:t>
      </w:r>
      <w:proofErr w:type="gramStart"/>
      <w:r>
        <w:rPr>
          <w:rFonts w:ascii="Bookman Old Style" w:hAnsi="Bookman Old Style"/>
          <w:i/>
        </w:rPr>
        <w:t>_  RETIREMENT</w:t>
      </w:r>
      <w:proofErr w:type="gramEnd"/>
      <w:r>
        <w:rPr>
          <w:rFonts w:ascii="Bookman Old Style" w:hAnsi="Bookman Old Style"/>
          <w:i/>
        </w:rPr>
        <w:t xml:space="preserve"> DATE:  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 w:rsidRPr="00BF6E2A">
        <w:rPr>
          <w:rFonts w:ascii="Bookman Old Style" w:hAnsi="Bookman Old Style"/>
          <w:i/>
        </w:rPr>
        <w:t>SIGNIFICANT CONTRIBUTIONS:</w:t>
      </w:r>
      <w:r>
        <w:rPr>
          <w:rFonts w:ascii="Bookman Old Style" w:hAnsi="Bookman Old Style"/>
          <w:i/>
        </w:rPr>
        <w:t xml:space="preserve"> __________________________________________________________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_________________________________________________________________________________________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Pr="00BF6E2A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_________________________________________________________________________________________</w:t>
      </w:r>
    </w:p>
    <w:p w:rsidR="008E7475" w:rsidRPr="00BF6E2A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NOTABLE</w:t>
      </w:r>
      <w:r w:rsidRPr="00BF6E2A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PERSONAL QUALITIES</w:t>
      </w:r>
      <w:r w:rsidRPr="00BF6E2A">
        <w:rPr>
          <w:rFonts w:ascii="Bookman Old Style" w:hAnsi="Bookman Old Style"/>
          <w:i/>
        </w:rPr>
        <w:t>:</w:t>
      </w:r>
      <w:r>
        <w:rPr>
          <w:rFonts w:ascii="Bookman Old Style" w:hAnsi="Bookman Old Style"/>
          <w:i/>
        </w:rPr>
        <w:t xml:space="preserve"> ______________________________________________________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_________________________________________________________________________________________</w:t>
      </w:r>
    </w:p>
    <w:p w:rsidR="008E7475" w:rsidRPr="00BF6E2A" w:rsidRDefault="008E7475" w:rsidP="008E7475">
      <w:pPr>
        <w:rPr>
          <w:rFonts w:ascii="Bookman Old Style" w:hAnsi="Bookman Old Style"/>
          <w:i/>
        </w:rPr>
      </w:pPr>
    </w:p>
    <w:p w:rsidR="008E7475" w:rsidRPr="00E55473" w:rsidRDefault="008E7475" w:rsidP="008E7475">
      <w:pPr>
        <w:rPr>
          <w:rFonts w:ascii="Bookman Old Style" w:hAnsi="Bookman Old Style"/>
          <w:i/>
          <w:u w:val="single"/>
        </w:rPr>
      </w:pPr>
      <w:r w:rsidRPr="00E55473">
        <w:rPr>
          <w:rFonts w:ascii="Bookman Old Style" w:hAnsi="Bookman Old Style"/>
          <w:i/>
          <w:u w:val="single"/>
        </w:rPr>
        <w:t>NOMINAT</w:t>
      </w:r>
      <w:r>
        <w:rPr>
          <w:rFonts w:ascii="Bookman Old Style" w:hAnsi="Bookman Old Style"/>
          <w:i/>
          <w:u w:val="single"/>
        </w:rPr>
        <w:t>ED BY</w:t>
      </w:r>
      <w:r w:rsidRPr="00272A1B">
        <w:rPr>
          <w:rFonts w:ascii="Bookman Old Style" w:hAnsi="Bookman Old Style"/>
          <w:i/>
        </w:rPr>
        <w:t>:</w:t>
      </w: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NAME: </w:t>
      </w:r>
      <w:r w:rsidRPr="00BF6E2A">
        <w:rPr>
          <w:rFonts w:ascii="Bookman Old Style" w:hAnsi="Bookman Old Style"/>
          <w:i/>
        </w:rPr>
        <w:t>_________</w:t>
      </w:r>
      <w:r>
        <w:rPr>
          <w:rFonts w:ascii="Bookman Old Style" w:hAnsi="Bookman Old Style"/>
          <w:i/>
        </w:rPr>
        <w:t>__</w:t>
      </w:r>
      <w:r w:rsidRPr="00BF6E2A">
        <w:rPr>
          <w:rFonts w:ascii="Bookman Old Style" w:hAnsi="Bookman Old Style"/>
          <w:i/>
        </w:rPr>
        <w:t>____________________________</w:t>
      </w:r>
      <w:r>
        <w:rPr>
          <w:rFonts w:ascii="Bookman Old Style" w:hAnsi="Bookman Old Style"/>
          <w:i/>
        </w:rPr>
        <w:t>_</w:t>
      </w:r>
      <w:r w:rsidRPr="00BF6E2A">
        <w:rPr>
          <w:rFonts w:ascii="Bookman Old Style" w:hAnsi="Bookman Old Style"/>
          <w:i/>
        </w:rPr>
        <w:t>_______________</w:t>
      </w:r>
      <w:r>
        <w:rPr>
          <w:rFonts w:ascii="Bookman Old Style" w:hAnsi="Bookman Old Style"/>
          <w:i/>
        </w:rPr>
        <w:t>_____</w:t>
      </w:r>
      <w:r w:rsidRPr="00BF6E2A">
        <w:rPr>
          <w:rFonts w:ascii="Bookman Old Style" w:hAnsi="Bookman Old Style"/>
          <w:i/>
        </w:rPr>
        <w:t>_______</w:t>
      </w:r>
      <w:r>
        <w:rPr>
          <w:rFonts w:ascii="Bookman Old Style" w:hAnsi="Bookman Old Style"/>
          <w:i/>
        </w:rPr>
        <w:t>____</w:t>
      </w:r>
      <w:r w:rsidRPr="00BF6E2A">
        <w:rPr>
          <w:rFonts w:ascii="Bookman Old Style" w:hAnsi="Bookman Old Style"/>
          <w:i/>
        </w:rPr>
        <w:t>_____</w:t>
      </w:r>
      <w:r>
        <w:rPr>
          <w:rFonts w:ascii="Bookman Old Style" w:hAnsi="Bookman Old Style"/>
          <w:i/>
        </w:rPr>
        <w:t>______</w:t>
      </w: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ORGANIZATION: _________________________________________________________________________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ADDRESS: ______________________________________________________________________________</w:t>
      </w:r>
    </w:p>
    <w:p w:rsidR="008E7475" w:rsidRDefault="008E7475" w:rsidP="008E74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CITY: __________________________________________</w:t>
      </w:r>
      <w:proofErr w:type="gramStart"/>
      <w:r>
        <w:rPr>
          <w:rFonts w:ascii="Bookman Old Style" w:hAnsi="Bookman Old Style"/>
          <w:i/>
        </w:rPr>
        <w:t>_  ST</w:t>
      </w:r>
      <w:proofErr w:type="gramEnd"/>
      <w:r>
        <w:rPr>
          <w:rFonts w:ascii="Bookman Old Style" w:hAnsi="Bookman Old Style"/>
          <w:i/>
        </w:rPr>
        <w:t>:___________  ZIP:____________________</w:t>
      </w:r>
    </w:p>
    <w:p w:rsidR="008E7475" w:rsidRPr="008E7475" w:rsidRDefault="008E7475">
      <w:pPr>
        <w:rPr>
          <w:rFonts w:ascii="BookmanOldStyle" w:hAnsi="BookmanOldStyle" w:cs="BookmanOldStyle"/>
        </w:rPr>
      </w:pPr>
      <w:r>
        <w:rPr>
          <w:rFonts w:ascii="Bookman Old Style" w:hAnsi="Bookman Old Style"/>
          <w:i/>
        </w:rPr>
        <w:t>DAYTIME PHONE #: _______________________   EVENING PHONE #: ________________________</w:t>
      </w:r>
    </w:p>
    <w:sectPr w:rsidR="008E7475" w:rsidRPr="008E7475" w:rsidSect="008942E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E44"/>
    <w:multiLevelType w:val="hybridMultilevel"/>
    <w:tmpl w:val="A574F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475"/>
    <w:rsid w:val="003414A3"/>
    <w:rsid w:val="00526DE9"/>
    <w:rsid w:val="008E7475"/>
    <w:rsid w:val="009120F2"/>
    <w:rsid w:val="00D20EBA"/>
    <w:rsid w:val="00E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8E7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f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5718</Characters>
  <Application>Microsoft Office Word</Application>
  <DocSecurity>0</DocSecurity>
  <Lines>47</Lines>
  <Paragraphs>13</Paragraphs>
  <ScaleCrop>false</ScaleCrop>
  <Company>NDFM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 </cp:lastModifiedBy>
  <cp:revision>2</cp:revision>
  <cp:lastPrinted>2013-02-25T18:53:00Z</cp:lastPrinted>
  <dcterms:created xsi:type="dcterms:W3CDTF">2011-04-13T19:38:00Z</dcterms:created>
  <dcterms:modified xsi:type="dcterms:W3CDTF">2013-02-25T19:01:00Z</dcterms:modified>
</cp:coreProperties>
</file>